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827"/>
        <w:gridCol w:w="1745"/>
      </w:tblGrid>
      <w:tr w:rsidR="000B2304" w:rsidRPr="005E05A7" w:rsidTr="007B07AA">
        <w:trPr>
          <w:trHeight w:val="668"/>
          <w:jc w:val="center"/>
        </w:trPr>
        <w:tc>
          <w:tcPr>
            <w:tcW w:w="8151" w:type="dxa"/>
            <w:tcBorders>
              <w:right w:val="single" w:sz="4" w:space="0" w:color="auto"/>
            </w:tcBorders>
            <w:shd w:val="clear" w:color="auto" w:fill="000000"/>
          </w:tcPr>
          <w:p w:rsidR="000B2304" w:rsidRPr="000B2304" w:rsidRDefault="000B2304" w:rsidP="00FC4858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  <w:vertAlign w:val="superscript"/>
                <w:rtl/>
                <w:lang w:bidi="ar-DZ"/>
              </w:rPr>
            </w:pP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Demande de dérogation pour réinscription </w:t>
            </w:r>
            <w:r w:rsidR="00DC02FA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en</w:t>
            </w:r>
            <w:r w:rsidR="0067319E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-</w:t>
            </w: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FC4858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6</w:t>
            </w:r>
            <w:r w:rsidRPr="000B2304">
              <w:rPr>
                <w:rFonts w:ascii="Arial" w:hAnsi="Arial"/>
                <w:b/>
                <w:bCs/>
                <w:i/>
                <w:iCs/>
                <w:sz w:val="32"/>
                <w:szCs w:val="32"/>
                <w:vertAlign w:val="superscript"/>
              </w:rPr>
              <w:t>ème</w:t>
            </w:r>
            <w:r w:rsidR="00DC02FA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 année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0B2304" w:rsidRPr="00BE7D3E" w:rsidRDefault="007325D3" w:rsidP="00240E41">
            <w:pP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>2023/2024</w:t>
            </w:r>
          </w:p>
        </w:tc>
      </w:tr>
    </w:tbl>
    <w:p w:rsidR="005E6F99" w:rsidRPr="00132454" w:rsidRDefault="005E6F99" w:rsidP="00E65666">
      <w:pPr>
        <w:spacing w:after="100" w:afterAutospacing="1" w:line="276" w:lineRule="auto"/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Y="-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2"/>
        <w:gridCol w:w="2565"/>
        <w:gridCol w:w="917"/>
        <w:gridCol w:w="348"/>
        <w:gridCol w:w="502"/>
        <w:gridCol w:w="2835"/>
      </w:tblGrid>
      <w:tr w:rsidR="000B2304" w:rsidRPr="000B2304" w:rsidTr="000B2304">
        <w:trPr>
          <w:trHeight w:val="22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2304" w:rsidRPr="000B2304" w:rsidRDefault="000B2304" w:rsidP="000B1E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Informations générales</w:t>
            </w:r>
          </w:p>
        </w:tc>
      </w:tr>
      <w:tr w:rsidR="000B2304" w:rsidRPr="000B2304" w:rsidTr="000B2304">
        <w:trPr>
          <w:trHeight w:val="39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A24E9C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Nom</w:t>
            </w:r>
            <w:r w:rsidR="00A24E9C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et prénom de </w:t>
            </w:r>
            <w:r w:rsidR="00257F99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l’étudiant</w:t>
            </w:r>
            <w:r w:rsidR="00257F99"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 :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AE4A17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0B2304" w:rsidRPr="00132454" w:rsidTr="000B2304">
        <w:trPr>
          <w:trHeight w:val="39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0B230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132454" w:rsidRDefault="000B2304" w:rsidP="0013245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0B230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Mobile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13245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0B2304" w:rsidRPr="000B2304" w:rsidTr="000B2304">
        <w:trPr>
          <w:trHeight w:val="39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0B230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Faculté :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46171A" w:rsidP="0013245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Technologie</w:t>
            </w:r>
          </w:p>
        </w:tc>
      </w:tr>
      <w:tr w:rsidR="000B2304" w:rsidRPr="000B2304" w:rsidTr="000B2304">
        <w:trPr>
          <w:trHeight w:val="39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0B230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Département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0B230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70C7E" w:rsidRPr="00132454" w:rsidTr="000B2304">
        <w:trPr>
          <w:trHeight w:val="39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E" w:rsidRPr="000B2304" w:rsidRDefault="00B70C7E" w:rsidP="000B230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Spécialité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E" w:rsidRPr="00132454" w:rsidRDefault="00B70C7E" w:rsidP="000B230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0B2304" w:rsidRPr="000B2304" w:rsidTr="000B2304">
        <w:trPr>
          <w:trHeight w:val="39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0B2304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Intitulé de la thèse 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04" w:rsidRPr="000B2304" w:rsidRDefault="000B2304" w:rsidP="0076026E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6171A" w:rsidRPr="000B2304" w:rsidTr="000B2304">
        <w:trPr>
          <w:trHeight w:val="39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Nom du Directeur </w:t>
            </w:r>
          </w:p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de thèse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13245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Université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AMAR TELIDJI de Laghouat</w:t>
            </w:r>
          </w:p>
        </w:tc>
      </w:tr>
      <w:tr w:rsidR="0046171A" w:rsidRPr="000B2304" w:rsidTr="000B2304">
        <w:trPr>
          <w:trHeight w:val="39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Nom Du Co-directeur </w:t>
            </w:r>
          </w:p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de thèse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Université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6171A" w:rsidRPr="000B2304" w:rsidTr="000B2304">
        <w:trPr>
          <w:trHeight w:val="39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Date de 1ère Inscription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Date prévue pour la </w:t>
            </w: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soutenance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vertAlign w:val="superscript"/>
                <w:lang w:eastAsia="en-US"/>
              </w:rPr>
              <w:t>1</w:t>
            </w: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1A" w:rsidRPr="000B2304" w:rsidRDefault="0046171A" w:rsidP="0046171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76026E" w:rsidRPr="0076026E" w:rsidRDefault="0076026E" w:rsidP="0076026E">
      <w:pPr>
        <w:rPr>
          <w:rFonts w:ascii="Arial" w:eastAsia="Calibri" w:hAnsi="Arial" w:cs="Arial"/>
          <w:sz w:val="16"/>
          <w:szCs w:val="16"/>
          <w:lang w:eastAsia="en-US"/>
        </w:rPr>
      </w:pPr>
      <w:bookmarkStart w:id="0" w:name="_GoBack"/>
      <w:bookmarkEnd w:id="0"/>
    </w:p>
    <w:p w:rsidR="000B2304" w:rsidRPr="0076026E" w:rsidRDefault="000B2304" w:rsidP="0076026E">
      <w:pPr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Y="-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2"/>
        <w:gridCol w:w="1781"/>
        <w:gridCol w:w="5386"/>
      </w:tblGrid>
      <w:tr w:rsidR="00A35E37" w:rsidRPr="000B2304" w:rsidTr="00DC02FA">
        <w:trPr>
          <w:trHeight w:val="22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5E37" w:rsidRPr="000B2304" w:rsidRDefault="00A35E37" w:rsidP="00DC02F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Détails</w:t>
            </w:r>
          </w:p>
        </w:tc>
      </w:tr>
      <w:tr w:rsidR="00C0064D" w:rsidRPr="000B2304" w:rsidTr="00DC02FA">
        <w:trPr>
          <w:trHeight w:val="42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4D" w:rsidRPr="000B2304" w:rsidRDefault="00C0064D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Y a-t-il eu changement du </w:t>
            </w:r>
            <w:r w:rsidR="00C145C3"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sujet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D" w:rsidRPr="00A35E37" w:rsidRDefault="00651B4D" w:rsidP="00DC02FA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651B4D">
              <w:rPr>
                <w:rFonts w:ascii="Arial" w:eastAsia="Calibri" w:hAnsi="Arial" w:cs="Arial"/>
                <w:b/>
                <w:bCs/>
                <w:noProof/>
              </w:rPr>
              <w:pict>
                <v:rect id="Rectangle 10" o:spid="_x0000_s1026" style="position:absolute;margin-left:24.25pt;margin-top:3.05pt;width:32.25pt;height:1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"/>
              </w:pict>
            </w:r>
            <w:r w:rsidRPr="00651B4D">
              <w:rPr>
                <w:rFonts w:ascii="Arial" w:eastAsia="Calibri" w:hAnsi="Arial" w:cs="Arial"/>
                <w:b/>
                <w:bCs/>
                <w:noProof/>
              </w:rPr>
              <w:pict>
                <v:rect id="Rectangle 9" o:spid="_x0000_s1033" style="position:absolute;margin-left:255.55pt;margin-top:2.85pt;width:32.25pt;height:1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WwIAIAADs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">
                  <v:textbox>
                    <w:txbxContent>
                      <w:p w:rsidR="00AE4A17" w:rsidRDefault="00AE4A17"/>
                    </w:txbxContent>
                  </v:textbox>
                </v:rect>
              </w:pict>
            </w:r>
            <w:r w:rsidR="00C0064D" w:rsidRPr="00A35E37">
              <w:rPr>
                <w:rFonts w:ascii="Arial" w:eastAsia="Calibri" w:hAnsi="Arial" w:cs="Arial"/>
                <w:b/>
                <w:bCs/>
                <w:lang w:eastAsia="en-US"/>
              </w:rPr>
              <w:t>OUI                                                             Non</w:t>
            </w:r>
          </w:p>
          <w:p w:rsidR="00C0064D" w:rsidRDefault="00C0064D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Si Oui, Précisez l'année universitaire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du changement :</w:t>
            </w:r>
          </w:p>
          <w:p w:rsidR="00DC02FA" w:rsidRPr="000B2304" w:rsidRDefault="00DC02FA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0064D" w:rsidRPr="000B2304" w:rsidTr="00DC02FA">
        <w:trPr>
          <w:trHeight w:val="420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4D" w:rsidRPr="00A35E37" w:rsidRDefault="00C0064D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D" w:rsidRPr="000B2304" w:rsidRDefault="00C0064D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Intitulé du</w:t>
            </w:r>
            <w:r w:rsidR="00FF26DF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sujet initial :</w:t>
            </w: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D" w:rsidRDefault="00C0064D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C0064D" w:rsidRPr="000B2304" w:rsidRDefault="00C0064D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0064D" w:rsidRPr="000B2304" w:rsidTr="00DC02FA">
        <w:trPr>
          <w:trHeight w:val="850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D" w:rsidRPr="00A35E37" w:rsidRDefault="00C0064D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D" w:rsidRDefault="00DC02FA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Intitulé du</w:t>
            </w:r>
            <w:r w:rsidR="00FF26DF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sujet actuel:</w:t>
            </w:r>
            <w:r w:rsidRPr="000B230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D" w:rsidRPr="000B2304" w:rsidRDefault="00C0064D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A35E37" w:rsidRPr="000B2304" w:rsidTr="00DC02FA">
        <w:trPr>
          <w:trHeight w:val="175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7" w:rsidRPr="00A35E37" w:rsidRDefault="00A35E37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Motifs du changement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7" w:rsidRDefault="00A35E37" w:rsidP="00DC02FA">
            <w:pPr>
              <w:spacing w:after="200" w:line="276" w:lineRule="auto"/>
              <w:rPr>
                <w:rFonts w:ascii="Arial" w:eastAsia="Calibri" w:hAnsi="Arial" w:cs="Arial"/>
                <w:b/>
                <w:bCs/>
                <w:noProof/>
              </w:rPr>
            </w:pPr>
          </w:p>
        </w:tc>
      </w:tr>
    </w:tbl>
    <w:p w:rsidR="00EB3C49" w:rsidRPr="00E55727" w:rsidRDefault="00EB3C49" w:rsidP="00B07F13">
      <w:pPr>
        <w:jc w:val="both"/>
        <w:rPr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19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552"/>
        <w:gridCol w:w="2268"/>
        <w:gridCol w:w="2976"/>
      </w:tblGrid>
      <w:tr w:rsidR="00B178EA" w:rsidRPr="00E65666" w:rsidTr="00B178EA">
        <w:trPr>
          <w:trHeight w:val="22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8EA" w:rsidRPr="00E65666" w:rsidRDefault="00B178EA" w:rsidP="004E19C0">
            <w:pPr>
              <w:spacing w:after="200"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Stages</w:t>
            </w:r>
          </w:p>
        </w:tc>
      </w:tr>
      <w:tr w:rsidR="00B178EA" w:rsidRPr="00E65666" w:rsidTr="00B178EA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EA" w:rsidRPr="00B178EA" w:rsidRDefault="00B178EA" w:rsidP="00B178E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178EA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Bouse résidentielle à l’étranger 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EA" w:rsidRPr="00A35E37" w:rsidRDefault="00651B4D" w:rsidP="00B178EA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651B4D">
              <w:rPr>
                <w:rFonts w:ascii="Arial" w:eastAsia="Calibri" w:hAnsi="Arial" w:cs="Arial"/>
                <w:b/>
                <w:bCs/>
                <w:noProof/>
              </w:rPr>
              <w:pict>
                <v:rect id="Rectangle 12" o:spid="_x0000_s1032" style="position:absolute;margin-left:24.25pt;margin-top:3.05pt;width:32.25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RF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"/>
              </w:pict>
            </w:r>
            <w:r w:rsidRPr="00651B4D">
              <w:rPr>
                <w:rFonts w:ascii="Arial" w:eastAsia="Calibri" w:hAnsi="Arial" w:cs="Arial"/>
                <w:b/>
                <w:bCs/>
                <w:noProof/>
              </w:rPr>
              <w:pict>
                <v:rect id="Rectangle 11" o:spid="_x0000_s1031" style="position:absolute;margin-left:255.55pt;margin-top:2.85pt;width:32.25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NpIQ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">
                  <v:textbox>
                    <w:txbxContent>
                      <w:p w:rsidR="00AE4A17" w:rsidRDefault="00AE4A17"/>
                    </w:txbxContent>
                  </v:textbox>
                </v:rect>
              </w:pict>
            </w:r>
            <w:r w:rsidR="00B178EA" w:rsidRPr="00A35E37">
              <w:rPr>
                <w:rFonts w:ascii="Arial" w:eastAsia="Calibri" w:hAnsi="Arial" w:cs="Arial"/>
                <w:b/>
                <w:bCs/>
                <w:lang w:eastAsia="en-US"/>
              </w:rPr>
              <w:t>OUI                                                             Non</w:t>
            </w:r>
          </w:p>
          <w:p w:rsidR="00B178EA" w:rsidRDefault="00651B4D" w:rsidP="00B178E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651B4D">
              <w:rPr>
                <w:rFonts w:ascii="Arial" w:eastAsia="Calibri" w:hAnsi="Arial" w:cs="Arial"/>
                <w:b/>
                <w:bCs/>
                <w:noProof/>
              </w:rPr>
              <w:pict>
                <v:rect id="Rectangle 14" o:spid="_x0000_s1030" style="position:absolute;margin-left:40.35pt;margin-top:18.6pt;width:32.2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od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"/>
              </w:pict>
            </w:r>
            <w:r w:rsidRPr="00651B4D">
              <w:rPr>
                <w:rFonts w:ascii="Arial" w:eastAsia="Calibri" w:hAnsi="Arial" w:cs="Arial"/>
                <w:b/>
                <w:bCs/>
                <w:noProof/>
              </w:rPr>
              <w:pict>
                <v:rect id="Rectangle 13" o:spid="_x0000_s1029" style="position:absolute;margin-left:255.55pt;margin-top:18.2pt;width:32.2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wr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"/>
              </w:pict>
            </w:r>
            <w:r w:rsidR="00B178EA"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Si </w:t>
            </w:r>
            <w:proofErr w:type="spellStart"/>
            <w:r w:rsidR="00B178EA"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Oui</w:t>
            </w:r>
            <w:proofErr w:type="gramStart"/>
            <w:r w:rsidR="00B178EA"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,</w:t>
            </w:r>
            <w:r w:rsidR="00725056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type</w:t>
            </w:r>
            <w:proofErr w:type="spellEnd"/>
            <w:proofErr w:type="gramEnd"/>
            <w:r w:rsidR="007E242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 :</w:t>
            </w:r>
          </w:p>
          <w:p w:rsidR="00B178EA" w:rsidRPr="00A35E37" w:rsidRDefault="00B178EA" w:rsidP="00B178EA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PNE</w:t>
            </w:r>
            <w:r w:rsidR="00FF26DF">
              <w:rPr>
                <w:rFonts w:ascii="Arial" w:eastAsia="Calibri" w:hAnsi="Arial" w:cs="Arial" w:hint="cs"/>
                <w:b/>
                <w:bCs/>
                <w:rtl/>
                <w:lang w:eastAsia="en-US"/>
              </w:rPr>
              <w:t xml:space="preserve">                                                          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BAF</w:t>
            </w:r>
          </w:p>
          <w:p w:rsidR="00B178EA" w:rsidRPr="007E2427" w:rsidRDefault="00725056" w:rsidP="00725056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Lieu et p</w:t>
            </w:r>
            <w:r w:rsidR="007E242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ériode du stage : </w:t>
            </w:r>
            <w:r w:rsidR="004D0B5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……………………………….</w:t>
            </w:r>
          </w:p>
        </w:tc>
      </w:tr>
      <w:tr w:rsidR="00725056" w:rsidRPr="00E65666" w:rsidTr="00094FE9">
        <w:trPr>
          <w:trHeight w:val="20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B178EA" w:rsidRDefault="00725056" w:rsidP="00B178E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D0B5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Stages de Courte Durée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A35E37" w:rsidRDefault="00651B4D" w:rsidP="00D946AA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651B4D">
              <w:rPr>
                <w:rFonts w:ascii="Arial" w:eastAsia="Calibri" w:hAnsi="Arial" w:cs="Arial"/>
                <w:b/>
                <w:bCs/>
                <w:noProof/>
              </w:rPr>
              <w:pict>
                <v:rect id="Rectangle 22" o:spid="_x0000_s1028" style="position:absolute;margin-left:24.25pt;margin-top:3.05pt;width:32.2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m0IQIAADw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"/>
              </w:pict>
            </w:r>
            <w:r w:rsidRPr="00651B4D">
              <w:rPr>
                <w:rFonts w:ascii="Arial" w:eastAsia="Calibri" w:hAnsi="Arial" w:cs="Arial"/>
                <w:b/>
                <w:bCs/>
                <w:noProof/>
              </w:rPr>
              <w:pict>
                <v:rect id="Rectangle 21" o:spid="_x0000_s1027" style="position:absolute;margin-left:255.55pt;margin-top:2.85pt;width:32.2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">
                  <v:textbox style="mso-next-textbox:#Rectangle 21">
                    <w:txbxContent>
                      <w:p w:rsidR="00AE4A17" w:rsidRDefault="00AE4A17"/>
                    </w:txbxContent>
                  </v:textbox>
                </v:rect>
              </w:pict>
            </w:r>
            <w:r w:rsidR="00725056" w:rsidRPr="00A35E37">
              <w:rPr>
                <w:rFonts w:ascii="Arial" w:eastAsia="Calibri" w:hAnsi="Arial" w:cs="Arial"/>
                <w:b/>
                <w:bCs/>
                <w:lang w:eastAsia="en-US"/>
              </w:rPr>
              <w:t>OUI                                                             Non</w:t>
            </w:r>
          </w:p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Si </w:t>
            </w:r>
            <w:proofErr w:type="spellStart"/>
            <w:r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Oui</w:t>
            </w:r>
            <w:proofErr w:type="gramStart"/>
            <w:r w:rsidRPr="00A35E3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Préciser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le nombre, les lieux et les</w:t>
            </w:r>
            <w:r w:rsidRPr="00D946AA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durée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s </w:t>
            </w:r>
          </w:p>
        </w:tc>
      </w:tr>
      <w:tr w:rsidR="00725056" w:rsidRPr="00E65666" w:rsidTr="00725056">
        <w:trPr>
          <w:trHeight w:val="20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B178E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Lieu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Durée en mois</w:t>
            </w:r>
          </w:p>
        </w:tc>
      </w:tr>
      <w:tr w:rsidR="00725056" w:rsidRPr="00E65666" w:rsidTr="00725056">
        <w:trPr>
          <w:trHeight w:val="20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B178E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25056" w:rsidRPr="00E65666" w:rsidTr="00725056">
        <w:trPr>
          <w:trHeight w:val="20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B178E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56" w:rsidRPr="004D0B51" w:rsidRDefault="00725056" w:rsidP="00D946AA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7A1DA5" w:rsidRDefault="007A1DA5" w:rsidP="007A1DA5">
      <w:pPr>
        <w:rPr>
          <w:b/>
          <w:bCs/>
          <w:i/>
          <w:iCs/>
          <w:sz w:val="22"/>
          <w:szCs w:val="22"/>
          <w:u w:val="single"/>
        </w:rPr>
      </w:pPr>
    </w:p>
    <w:p w:rsidR="00DC02FA" w:rsidRDefault="00DC02FA" w:rsidP="007A1DA5">
      <w:pPr>
        <w:rPr>
          <w:b/>
          <w:bCs/>
          <w:i/>
          <w:iCs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195"/>
        <w:tblOverlap w:val="never"/>
        <w:tblW w:w="103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348"/>
      </w:tblGrid>
      <w:tr w:rsidR="00DC02FA" w:rsidTr="00C145C3">
        <w:trPr>
          <w:trHeight w:val="20"/>
        </w:trPr>
        <w:tc>
          <w:tcPr>
            <w:tcW w:w="10348" w:type="dxa"/>
          </w:tcPr>
          <w:p w:rsidR="00DC02FA" w:rsidRPr="00B35A7C" w:rsidRDefault="00DC02FA" w:rsidP="007710E9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Avis du directeur de la thèse</w:t>
            </w:r>
          </w:p>
          <w:p w:rsidR="00DC02FA" w:rsidRPr="004F4C3D" w:rsidRDefault="00DC02FA" w:rsidP="007710E9">
            <w:pPr>
              <w:spacing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 w:rsidRPr="004F4C3D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DC02FA" w:rsidRPr="004F4C3D" w:rsidRDefault="00DC02FA" w:rsidP="00C145C3">
            <w:pPr>
              <w:spacing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4F4C3D">
              <w:rPr>
                <w:rFonts w:ascii="Arial" w:hAnsi="Arial"/>
                <w:b/>
                <w:bCs/>
                <w:i/>
                <w:iCs/>
              </w:rPr>
              <w:t>Date et Signature :</w:t>
            </w:r>
          </w:p>
        </w:tc>
      </w:tr>
      <w:tr w:rsidR="00DC02FA" w:rsidTr="00C145C3">
        <w:trPr>
          <w:trHeight w:val="20"/>
        </w:trPr>
        <w:tc>
          <w:tcPr>
            <w:tcW w:w="10348" w:type="dxa"/>
          </w:tcPr>
          <w:p w:rsidR="00DC02FA" w:rsidRPr="00037AF7" w:rsidRDefault="00DC02FA" w:rsidP="007710E9">
            <w:pPr>
              <w:rPr>
                <w:rFonts w:ascii="Arial" w:hAnsi="Arial"/>
                <w:b/>
                <w:bCs/>
                <w:i/>
                <w:iCs/>
              </w:rPr>
            </w:pPr>
            <w:r w:rsidRPr="00037AF7">
              <w:rPr>
                <w:rFonts w:ascii="Arial" w:hAnsi="Arial"/>
                <w:b/>
                <w:bCs/>
                <w:i/>
                <w:iCs/>
              </w:rPr>
              <w:t xml:space="preserve">Avis du </w:t>
            </w:r>
            <w:r>
              <w:rPr>
                <w:rFonts w:ascii="Arial" w:hAnsi="Arial"/>
                <w:b/>
                <w:bCs/>
                <w:i/>
                <w:iCs/>
              </w:rPr>
              <w:t>Comité Scientifique de département (CSD)</w:t>
            </w:r>
          </w:p>
          <w:p w:rsidR="00DC02FA" w:rsidRPr="00B338A9" w:rsidRDefault="00DC02FA" w:rsidP="007710E9">
            <w:pPr>
              <w:spacing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sym w:font="Symbol" w:char="F080"/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DC02FA" w:rsidRDefault="00DC02FA" w:rsidP="00C145C3">
            <w:pPr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i/>
                <w:iCs/>
              </w:rPr>
              <w:t>Date et Signature</w:t>
            </w:r>
          </w:p>
        </w:tc>
      </w:tr>
      <w:tr w:rsidR="00DC02FA" w:rsidTr="00C145C3">
        <w:trPr>
          <w:trHeight w:val="20"/>
        </w:trPr>
        <w:tc>
          <w:tcPr>
            <w:tcW w:w="10348" w:type="dxa"/>
          </w:tcPr>
          <w:p w:rsidR="00DC02FA" w:rsidRPr="00037AF7" w:rsidRDefault="00DC02FA" w:rsidP="007710E9">
            <w:pPr>
              <w:rPr>
                <w:rFonts w:ascii="Arial" w:hAnsi="Arial"/>
                <w:b/>
                <w:bCs/>
                <w:i/>
                <w:iCs/>
              </w:rPr>
            </w:pPr>
            <w:r w:rsidRPr="00037AF7">
              <w:rPr>
                <w:rFonts w:ascii="Arial" w:hAnsi="Arial"/>
                <w:b/>
                <w:bCs/>
                <w:i/>
                <w:iCs/>
              </w:rPr>
              <w:t xml:space="preserve">Avis du </w:t>
            </w:r>
            <w:r>
              <w:rPr>
                <w:rFonts w:ascii="Arial" w:hAnsi="Arial"/>
                <w:b/>
                <w:bCs/>
                <w:i/>
                <w:iCs/>
              </w:rPr>
              <w:t>Conseil Scientifique de la faculté (CSF)</w:t>
            </w:r>
          </w:p>
          <w:p w:rsidR="00DC02FA" w:rsidRPr="00B338A9" w:rsidRDefault="00DC02FA" w:rsidP="007710E9">
            <w:pPr>
              <w:spacing w:line="36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sz w:val="36"/>
                <w:szCs w:val="36"/>
              </w:rPr>
              <w:sym w:font="Symbol" w:char="F080"/>
            </w:r>
            <w:r>
              <w:rPr>
                <w:rFonts w:ascii="Arial" w:hAnsi="Arial"/>
                <w:b/>
                <w:bCs/>
                <w:i/>
                <w:iCs/>
              </w:rPr>
              <w:t>F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 xml:space="preserve">avorable   </w:t>
            </w:r>
            <w:r w:rsidRPr="00B338A9">
              <w:rPr>
                <w:rFonts w:ascii="Arial" w:hAnsi="Arial"/>
                <w:b/>
                <w:bCs/>
                <w:sz w:val="32"/>
                <w:szCs w:val="32"/>
              </w:rPr>
              <w:sym w:font="Symbol" w:char="F080"/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 w:rsidRPr="00B338A9">
              <w:rPr>
                <w:rFonts w:ascii="Arial" w:hAnsi="Arial"/>
                <w:b/>
                <w:bCs/>
                <w:i/>
                <w:iCs/>
              </w:rPr>
              <w:t>éfavorable</w:t>
            </w:r>
          </w:p>
          <w:p w:rsidR="00DC02FA" w:rsidRDefault="00DC02FA" w:rsidP="00C145C3">
            <w:pPr>
              <w:spacing w:line="360" w:lineRule="auto"/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B338A9">
              <w:rPr>
                <w:rFonts w:ascii="Arial" w:hAnsi="Arial"/>
                <w:b/>
                <w:bCs/>
                <w:i/>
                <w:iCs/>
              </w:rPr>
              <w:t>Date et Signature</w:t>
            </w:r>
            <w:proofErr w:type="gramStart"/>
            <w:r w:rsidRPr="00B338A9">
              <w:rPr>
                <w:rFonts w:ascii="Arial" w:hAnsi="Arial"/>
                <w:b/>
                <w:bCs/>
                <w:i/>
                <w:iCs/>
              </w:rPr>
              <w:t> </w:t>
            </w:r>
            <w:r w:rsidRPr="004F4C3D">
              <w:rPr>
                <w:rFonts w:ascii="Arial" w:hAnsi="Arial"/>
                <w:b/>
                <w:bCs/>
                <w:i/>
                <w:iCs/>
              </w:rPr>
              <w:t xml:space="preserve"> :</w:t>
            </w:r>
            <w:proofErr w:type="gramEnd"/>
          </w:p>
          <w:p w:rsidR="005376DD" w:rsidRPr="004F4C3D" w:rsidRDefault="005376DD" w:rsidP="007710E9">
            <w:pPr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B35A7C" w:rsidRPr="00556A1C" w:rsidRDefault="00B35A7C" w:rsidP="00C145C3">
      <w:pPr>
        <w:rPr>
          <w:rFonts w:ascii="Arial Black" w:hAnsi="Arial Black"/>
          <w:b/>
          <w:bCs/>
          <w:i/>
          <w:iCs/>
          <w:sz w:val="22"/>
          <w:szCs w:val="22"/>
        </w:rPr>
      </w:pPr>
    </w:p>
    <w:sectPr w:rsidR="00B35A7C" w:rsidRPr="00556A1C" w:rsidSect="0038216D">
      <w:headerReference w:type="default" r:id="rId8"/>
      <w:pgSz w:w="11906" w:h="16838"/>
      <w:pgMar w:top="568" w:right="1274" w:bottom="1440" w:left="1276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BE" w:rsidRDefault="000A2FBE" w:rsidP="000B2304">
      <w:r>
        <w:separator/>
      </w:r>
    </w:p>
  </w:endnote>
  <w:endnote w:type="continuationSeparator" w:id="0">
    <w:p w:rsidR="000A2FBE" w:rsidRDefault="000A2FBE" w:rsidP="000B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BE" w:rsidRDefault="000A2FBE" w:rsidP="000B2304">
      <w:r>
        <w:separator/>
      </w:r>
    </w:p>
  </w:footnote>
  <w:footnote w:type="continuationSeparator" w:id="0">
    <w:p w:rsidR="000A2FBE" w:rsidRDefault="000A2FBE" w:rsidP="000B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91" w:type="dxa"/>
      <w:jc w:val="center"/>
      <w:tblLook w:val="04A0"/>
    </w:tblPr>
    <w:tblGrid>
      <w:gridCol w:w="1461"/>
      <w:gridCol w:w="9830"/>
    </w:tblGrid>
    <w:tr w:rsidR="000B2304" w:rsidRPr="00F11613" w:rsidTr="004E19C0">
      <w:trPr>
        <w:trHeight w:val="1550"/>
        <w:jc w:val="center"/>
      </w:trPr>
      <w:tc>
        <w:tcPr>
          <w:tcW w:w="1461" w:type="dxa"/>
          <w:vAlign w:val="center"/>
        </w:tcPr>
        <w:p w:rsidR="000B2304" w:rsidRPr="00DE7E34" w:rsidRDefault="000B2304" w:rsidP="000B2304">
          <w:pPr>
            <w:pStyle w:val="Titre"/>
            <w:rPr>
              <w:b w:val="0"/>
              <w:i/>
              <w:sz w:val="24"/>
              <w:szCs w:val="24"/>
            </w:rPr>
          </w:pPr>
          <w:r>
            <w:rPr>
              <w:rFonts w:ascii="Arial" w:hAnsi="Arial" w:cs="Arial"/>
              <w:noProof/>
              <w:spacing w:val="28"/>
              <w:szCs w:val="14"/>
              <w:u w:val="none"/>
              <w:lang w:eastAsia="fr-FR"/>
            </w:rPr>
            <w:drawing>
              <wp:inline distT="0" distB="0" distL="0" distR="0">
                <wp:extent cx="790575" cy="876300"/>
                <wp:effectExtent l="0" t="0" r="0" b="0"/>
                <wp:docPr id="4" name="Image 4" descr="u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30" w:type="dxa"/>
          <w:shd w:val="clear" w:color="auto" w:fill="auto"/>
          <w:vAlign w:val="center"/>
        </w:tcPr>
        <w:p w:rsidR="0038216D" w:rsidRDefault="0038216D" w:rsidP="0038216D">
          <w:pPr>
            <w:pStyle w:val="Titre"/>
            <w:rPr>
              <w:b w:val="0"/>
              <w:bCs w:val="0"/>
              <w:sz w:val="22"/>
              <w:szCs w:val="22"/>
              <w:u w:val="none"/>
            </w:rPr>
          </w:pPr>
          <w:r>
            <w:rPr>
              <w:b w:val="0"/>
              <w:bCs w:val="0"/>
              <w:sz w:val="22"/>
              <w:szCs w:val="22"/>
              <w:u w:val="none"/>
            </w:rPr>
            <w:t>République Algérienne Démocratique et Populaire</w:t>
          </w:r>
        </w:p>
        <w:p w:rsidR="0038216D" w:rsidRDefault="0038216D" w:rsidP="0038216D">
          <w:pPr>
            <w:pStyle w:val="Titre"/>
            <w:rPr>
              <w:b w:val="0"/>
              <w:bCs w:val="0"/>
              <w:sz w:val="22"/>
              <w:szCs w:val="22"/>
              <w:u w:val="none"/>
            </w:rPr>
          </w:pPr>
          <w:r>
            <w:rPr>
              <w:b w:val="0"/>
              <w:bCs w:val="0"/>
              <w:sz w:val="22"/>
              <w:szCs w:val="22"/>
              <w:u w:val="none"/>
            </w:rPr>
            <w:t>Ministère de l’Enseignement Supérieur Et de la Recherche Scientifique</w:t>
          </w:r>
        </w:p>
        <w:p w:rsidR="0038216D" w:rsidRDefault="0038216D" w:rsidP="0038216D">
          <w:pPr>
            <w:pStyle w:val="Titre"/>
            <w:rPr>
              <w:b w:val="0"/>
              <w:bCs w:val="0"/>
              <w:sz w:val="22"/>
              <w:szCs w:val="22"/>
              <w:u w:val="none"/>
            </w:rPr>
          </w:pPr>
          <w:r>
            <w:rPr>
              <w:b w:val="0"/>
              <w:bCs w:val="0"/>
              <w:sz w:val="22"/>
              <w:szCs w:val="22"/>
              <w:u w:val="none"/>
            </w:rPr>
            <w:t>Université AMAR TELIDJI de LAGHOUAT</w:t>
          </w:r>
        </w:p>
        <w:p w:rsidR="000B2304" w:rsidRPr="0038216D" w:rsidRDefault="0038216D" w:rsidP="0038216D">
          <w:pPr>
            <w:pStyle w:val="Titre"/>
            <w:rPr>
              <w:rFonts w:ascii="Arial" w:hAnsi="Arial" w:cs="Arial"/>
              <w:color w:val="FF0000"/>
              <w:spacing w:val="28"/>
              <w:szCs w:val="14"/>
              <w:u w:val="none"/>
            </w:rPr>
          </w:pPr>
          <w:r w:rsidRPr="0038216D">
            <w:rPr>
              <w:b w:val="0"/>
              <w:bCs w:val="0"/>
              <w:u w:val="none"/>
            </w:rPr>
            <w:t>Vice rectorat chargé de la formation supérieure du troisième cycle, de l’habilitation universitaire, de la recherche scientifique et de la formation post-graduée</w:t>
          </w:r>
        </w:p>
      </w:tc>
    </w:tr>
  </w:tbl>
  <w:p w:rsidR="000B2304" w:rsidRPr="000B2304" w:rsidRDefault="000B2304" w:rsidP="000B23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7C5"/>
    <w:multiLevelType w:val="hybridMultilevel"/>
    <w:tmpl w:val="ACBA0628"/>
    <w:lvl w:ilvl="0" w:tplc="DB42EB54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59F2"/>
    <w:multiLevelType w:val="hybridMultilevel"/>
    <w:tmpl w:val="A9A48472"/>
    <w:lvl w:ilvl="0" w:tplc="2D0A28D8">
      <w:start w:val="1"/>
      <w:numFmt w:val="decimal"/>
      <w:lvlText w:val="%1-"/>
      <w:lvlJc w:val="left"/>
      <w:pPr>
        <w:ind w:left="72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B3C49"/>
    <w:rsid w:val="00005923"/>
    <w:rsid w:val="000134CF"/>
    <w:rsid w:val="00022BBE"/>
    <w:rsid w:val="00043535"/>
    <w:rsid w:val="000675D2"/>
    <w:rsid w:val="00077D2F"/>
    <w:rsid w:val="000A2FBE"/>
    <w:rsid w:val="000B1E7B"/>
    <w:rsid w:val="000B2304"/>
    <w:rsid w:val="000F075C"/>
    <w:rsid w:val="00132454"/>
    <w:rsid w:val="00195D81"/>
    <w:rsid w:val="0019754D"/>
    <w:rsid w:val="001B0DAD"/>
    <w:rsid w:val="001B16AD"/>
    <w:rsid w:val="001B75C8"/>
    <w:rsid w:val="001E2F82"/>
    <w:rsid w:val="001F0177"/>
    <w:rsid w:val="00220249"/>
    <w:rsid w:val="00221CF6"/>
    <w:rsid w:val="00237A14"/>
    <w:rsid w:val="00240E41"/>
    <w:rsid w:val="00257F99"/>
    <w:rsid w:val="00277BCF"/>
    <w:rsid w:val="002D42AF"/>
    <w:rsid w:val="00335234"/>
    <w:rsid w:val="0038216D"/>
    <w:rsid w:val="003A2E94"/>
    <w:rsid w:val="003A6142"/>
    <w:rsid w:val="003C5349"/>
    <w:rsid w:val="003F084B"/>
    <w:rsid w:val="00400143"/>
    <w:rsid w:val="00447D97"/>
    <w:rsid w:val="004568F1"/>
    <w:rsid w:val="0046171A"/>
    <w:rsid w:val="004A4478"/>
    <w:rsid w:val="004B5C5D"/>
    <w:rsid w:val="004C2DF9"/>
    <w:rsid w:val="004C4B99"/>
    <w:rsid w:val="004D0B51"/>
    <w:rsid w:val="004D0DE4"/>
    <w:rsid w:val="004D7C99"/>
    <w:rsid w:val="004E064F"/>
    <w:rsid w:val="004E13E6"/>
    <w:rsid w:val="00527B81"/>
    <w:rsid w:val="005376DD"/>
    <w:rsid w:val="00556A1C"/>
    <w:rsid w:val="00576181"/>
    <w:rsid w:val="00583104"/>
    <w:rsid w:val="005C3F30"/>
    <w:rsid w:val="005D3342"/>
    <w:rsid w:val="005D7C54"/>
    <w:rsid w:val="005E6F99"/>
    <w:rsid w:val="005F4666"/>
    <w:rsid w:val="00617C58"/>
    <w:rsid w:val="0062156C"/>
    <w:rsid w:val="0062227C"/>
    <w:rsid w:val="00651B4D"/>
    <w:rsid w:val="00655582"/>
    <w:rsid w:val="006714C2"/>
    <w:rsid w:val="0067319E"/>
    <w:rsid w:val="006C5AB7"/>
    <w:rsid w:val="00707ACE"/>
    <w:rsid w:val="00725056"/>
    <w:rsid w:val="007325D3"/>
    <w:rsid w:val="0076026E"/>
    <w:rsid w:val="00783410"/>
    <w:rsid w:val="00785E7F"/>
    <w:rsid w:val="007A1684"/>
    <w:rsid w:val="007A1DA5"/>
    <w:rsid w:val="007B07AA"/>
    <w:rsid w:val="007E2427"/>
    <w:rsid w:val="00843701"/>
    <w:rsid w:val="00866489"/>
    <w:rsid w:val="00880636"/>
    <w:rsid w:val="008B5952"/>
    <w:rsid w:val="008C0EF0"/>
    <w:rsid w:val="008C7486"/>
    <w:rsid w:val="00946383"/>
    <w:rsid w:val="009D04CC"/>
    <w:rsid w:val="009D0A86"/>
    <w:rsid w:val="009E7AD8"/>
    <w:rsid w:val="00A0284E"/>
    <w:rsid w:val="00A103C7"/>
    <w:rsid w:val="00A22897"/>
    <w:rsid w:val="00A24E9C"/>
    <w:rsid w:val="00A32BDB"/>
    <w:rsid w:val="00A35E37"/>
    <w:rsid w:val="00A44E3A"/>
    <w:rsid w:val="00A80382"/>
    <w:rsid w:val="00AE4A17"/>
    <w:rsid w:val="00AF5904"/>
    <w:rsid w:val="00B07F13"/>
    <w:rsid w:val="00B178EA"/>
    <w:rsid w:val="00B35A7C"/>
    <w:rsid w:val="00B528D3"/>
    <w:rsid w:val="00B66B73"/>
    <w:rsid w:val="00B70C7E"/>
    <w:rsid w:val="00B86D78"/>
    <w:rsid w:val="00B969DC"/>
    <w:rsid w:val="00BD0B97"/>
    <w:rsid w:val="00C0064D"/>
    <w:rsid w:val="00C145C3"/>
    <w:rsid w:val="00C762AC"/>
    <w:rsid w:val="00C77BD2"/>
    <w:rsid w:val="00CD1993"/>
    <w:rsid w:val="00CE25F5"/>
    <w:rsid w:val="00CF535E"/>
    <w:rsid w:val="00D31C59"/>
    <w:rsid w:val="00D45A3D"/>
    <w:rsid w:val="00D946AA"/>
    <w:rsid w:val="00DA79AB"/>
    <w:rsid w:val="00DC02FA"/>
    <w:rsid w:val="00DE3BD3"/>
    <w:rsid w:val="00DE6F59"/>
    <w:rsid w:val="00E22409"/>
    <w:rsid w:val="00E378A8"/>
    <w:rsid w:val="00E55727"/>
    <w:rsid w:val="00E65666"/>
    <w:rsid w:val="00E80FE9"/>
    <w:rsid w:val="00E958F8"/>
    <w:rsid w:val="00EA6557"/>
    <w:rsid w:val="00EB3C49"/>
    <w:rsid w:val="00F53490"/>
    <w:rsid w:val="00F9150B"/>
    <w:rsid w:val="00FC4858"/>
    <w:rsid w:val="00FF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49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B3C49"/>
    <w:pPr>
      <w:keepNext/>
      <w:jc w:val="center"/>
      <w:outlineLvl w:val="0"/>
    </w:pPr>
    <w:rPr>
      <w:i/>
      <w:iCs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EB3C49"/>
    <w:pPr>
      <w:keepNext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EB3C49"/>
    <w:pPr>
      <w:keepNext/>
      <w:outlineLvl w:val="2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EB3C49"/>
    <w:pPr>
      <w:keepNext/>
      <w:jc w:val="right"/>
      <w:outlineLvl w:val="4"/>
    </w:pPr>
    <w:rPr>
      <w:i/>
      <w:iCs/>
      <w:u w:val="single"/>
    </w:rPr>
  </w:style>
  <w:style w:type="paragraph" w:styleId="Titre6">
    <w:name w:val="heading 6"/>
    <w:basedOn w:val="Normal"/>
    <w:next w:val="Normal"/>
    <w:link w:val="Titre6Car"/>
    <w:qFormat/>
    <w:rsid w:val="00EB3C49"/>
    <w:pPr>
      <w:keepNext/>
      <w:framePr w:hSpace="141" w:wrap="around" w:vAnchor="text" w:hAnchor="text" w:y="1"/>
      <w:suppressOverlap/>
      <w:jc w:val="center"/>
      <w:outlineLvl w:val="5"/>
    </w:pPr>
    <w:rPr>
      <w:sz w:val="20"/>
      <w:u w:val="singl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2DF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B3C49"/>
    <w:rPr>
      <w:rFonts w:ascii="Times New Roman" w:eastAsia="Times New Roman" w:hAnsi="Times New Roman" w:cs="Times New Roman"/>
      <w:i/>
      <w:iCs/>
      <w:sz w:val="28"/>
      <w:szCs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EB3C49"/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EB3C49"/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character" w:customStyle="1" w:styleId="Titre5Car">
    <w:name w:val="Titre 5 Car"/>
    <w:basedOn w:val="Policepardfaut"/>
    <w:link w:val="Titre5"/>
    <w:rsid w:val="00EB3C49"/>
    <w:rPr>
      <w:rFonts w:ascii="Times New Roman" w:eastAsia="Times New Roman" w:hAnsi="Times New Roman" w:cs="Times New Roman"/>
      <w:i/>
      <w:iCs/>
      <w:sz w:val="24"/>
      <w:szCs w:val="24"/>
      <w:u w:val="single"/>
      <w:lang w:val="fr-FR" w:eastAsia="fr-FR"/>
    </w:rPr>
  </w:style>
  <w:style w:type="character" w:customStyle="1" w:styleId="Titre6Car">
    <w:name w:val="Titre 6 Car"/>
    <w:basedOn w:val="Policepardfaut"/>
    <w:link w:val="Titre6"/>
    <w:rsid w:val="00EB3C49"/>
    <w:rPr>
      <w:rFonts w:ascii="Times New Roman" w:eastAsia="Times New Roman" w:hAnsi="Times New Roman" w:cs="Times New Roman"/>
      <w:sz w:val="20"/>
      <w:szCs w:val="24"/>
      <w:u w:val="single"/>
      <w:lang w:val="fr-FR" w:eastAsia="fr-FR"/>
    </w:rPr>
  </w:style>
  <w:style w:type="paragraph" w:styleId="Sous-titre">
    <w:name w:val="Subtitle"/>
    <w:basedOn w:val="Normal"/>
    <w:link w:val="Sous-titreCar"/>
    <w:qFormat/>
    <w:rsid w:val="00EB3C49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EB3C49"/>
    <w:rPr>
      <w:rFonts w:ascii="Times New Roman" w:eastAsia="Times New Roman" w:hAnsi="Times New Roman" w:cs="Times New Roman"/>
      <w:i/>
      <w:iCs/>
      <w:sz w:val="32"/>
      <w:szCs w:val="24"/>
      <w:u w:val="single"/>
      <w:lang w:val="fr-FR" w:eastAsia="fr-FR"/>
    </w:rPr>
  </w:style>
  <w:style w:type="table" w:styleId="Grilledutableau">
    <w:name w:val="Table Grid"/>
    <w:basedOn w:val="TableauNormal"/>
    <w:uiPriority w:val="59"/>
    <w:rsid w:val="00E22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7D97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4C2DF9"/>
    <w:rPr>
      <w:rFonts w:ascii="Cambria" w:eastAsia="Times New Roman" w:hAnsi="Cambria" w:cs="Times New Roman"/>
      <w:color w:val="404040"/>
      <w:sz w:val="20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4D0DE4"/>
    <w:pPr>
      <w:ind w:left="284" w:right="284"/>
      <w:jc w:val="right"/>
    </w:pPr>
    <w:rPr>
      <w:rFonts w:cs="Arabic Transparent"/>
      <w:b/>
      <w:bCs/>
      <w:spacing w:val="8"/>
      <w:sz w:val="32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0B23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304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2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304"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0B2304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0B2304"/>
    <w:rPr>
      <w:rFonts w:ascii="Times New Roman" w:eastAsia="Times New Roman" w:hAnsi="Times New Roman" w:cs="Times New Roman"/>
      <w:b/>
      <w:bCs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6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6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739E-D55F-4BCC-B927-3306C57A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harouni</dc:creator>
  <cp:keywords/>
  <cp:lastModifiedBy>leila</cp:lastModifiedBy>
  <cp:revision>18</cp:revision>
  <cp:lastPrinted>2021-10-26T09:34:00Z</cp:lastPrinted>
  <dcterms:created xsi:type="dcterms:W3CDTF">2016-11-09T15:05:00Z</dcterms:created>
  <dcterms:modified xsi:type="dcterms:W3CDTF">2023-09-13T12:24:00Z</dcterms:modified>
</cp:coreProperties>
</file>